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4E" w:rsidRPr="00BB6B1D" w:rsidRDefault="00A92F9D" w:rsidP="00A92F9D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  <w:r w:rsidRPr="00BB6B1D">
        <w:rPr>
          <w:rFonts w:ascii="Times New Roman" w:hAnsi="Times New Roman" w:cs="Times New Roman"/>
          <w:b/>
          <w:bCs/>
          <w:sz w:val="56"/>
          <w:szCs w:val="56"/>
        </w:rPr>
        <w:t>«Книга памяти»</w:t>
      </w:r>
    </w:p>
    <w:p w:rsidR="00A92F9D" w:rsidRDefault="007F1191" w:rsidP="00A92F9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805815</wp:posOffset>
            </wp:positionH>
            <wp:positionV relativeFrom="margin">
              <wp:posOffset>775335</wp:posOffset>
            </wp:positionV>
            <wp:extent cx="4152900" cy="32099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6B1D" w:rsidRDefault="00BB6B1D" w:rsidP="005B24DF">
      <w:pPr>
        <w:pStyle w:val="a3"/>
        <w:shd w:val="clear" w:color="auto" w:fill="FFFFFF"/>
        <w:ind w:left="-1276"/>
        <w:jc w:val="both"/>
        <w:rPr>
          <w:rFonts w:ascii="Arial" w:hAnsi="Arial" w:cs="Arial"/>
          <w:color w:val="121212"/>
        </w:rPr>
      </w:pPr>
    </w:p>
    <w:p w:rsidR="00BB6B1D" w:rsidRDefault="00BB6B1D" w:rsidP="005B24DF">
      <w:pPr>
        <w:pStyle w:val="a3"/>
        <w:shd w:val="clear" w:color="auto" w:fill="FFFFFF"/>
        <w:ind w:left="-1276"/>
        <w:jc w:val="both"/>
        <w:rPr>
          <w:rFonts w:ascii="Arial" w:hAnsi="Arial" w:cs="Arial"/>
          <w:color w:val="121212"/>
        </w:rPr>
      </w:pPr>
    </w:p>
    <w:p w:rsidR="00BB6B1D" w:rsidRDefault="00BB6B1D" w:rsidP="005B24DF">
      <w:pPr>
        <w:pStyle w:val="a3"/>
        <w:shd w:val="clear" w:color="auto" w:fill="FFFFFF"/>
        <w:ind w:left="-1276"/>
        <w:jc w:val="both"/>
        <w:rPr>
          <w:rFonts w:ascii="Arial" w:hAnsi="Arial" w:cs="Arial"/>
          <w:color w:val="121212"/>
        </w:rPr>
      </w:pPr>
    </w:p>
    <w:p w:rsidR="00BB6B1D" w:rsidRDefault="00BB6B1D" w:rsidP="005B24DF">
      <w:pPr>
        <w:pStyle w:val="a3"/>
        <w:shd w:val="clear" w:color="auto" w:fill="FFFFFF"/>
        <w:ind w:left="-1276"/>
        <w:jc w:val="both"/>
        <w:rPr>
          <w:rFonts w:ascii="Arial" w:hAnsi="Arial" w:cs="Arial"/>
          <w:color w:val="121212"/>
        </w:rPr>
      </w:pPr>
    </w:p>
    <w:p w:rsidR="00BB6B1D" w:rsidRDefault="00BB6B1D" w:rsidP="005B24DF">
      <w:pPr>
        <w:pStyle w:val="a3"/>
        <w:shd w:val="clear" w:color="auto" w:fill="FFFFFF"/>
        <w:ind w:left="-1276"/>
        <w:jc w:val="both"/>
        <w:rPr>
          <w:rFonts w:ascii="Arial" w:hAnsi="Arial" w:cs="Arial"/>
          <w:color w:val="121212"/>
        </w:rPr>
      </w:pPr>
    </w:p>
    <w:p w:rsidR="00BB6B1D" w:rsidRDefault="00BB6B1D" w:rsidP="005B24DF">
      <w:pPr>
        <w:pStyle w:val="a3"/>
        <w:shd w:val="clear" w:color="auto" w:fill="FFFFFF"/>
        <w:ind w:left="-1276"/>
        <w:jc w:val="both"/>
        <w:rPr>
          <w:rFonts w:ascii="Arial" w:hAnsi="Arial" w:cs="Arial"/>
          <w:color w:val="121212"/>
        </w:rPr>
      </w:pPr>
    </w:p>
    <w:p w:rsidR="00BB6B1D" w:rsidRDefault="00BB6B1D" w:rsidP="005B24DF">
      <w:pPr>
        <w:pStyle w:val="a3"/>
        <w:shd w:val="clear" w:color="auto" w:fill="FFFFFF"/>
        <w:ind w:left="-1276"/>
        <w:jc w:val="both"/>
        <w:rPr>
          <w:rFonts w:ascii="Arial" w:hAnsi="Arial" w:cs="Arial"/>
          <w:color w:val="121212"/>
        </w:rPr>
      </w:pPr>
    </w:p>
    <w:p w:rsidR="00BB6B1D" w:rsidRDefault="00BB6B1D" w:rsidP="005B24DF">
      <w:pPr>
        <w:pStyle w:val="a3"/>
        <w:shd w:val="clear" w:color="auto" w:fill="FFFFFF"/>
        <w:ind w:left="-1276"/>
        <w:jc w:val="both"/>
        <w:rPr>
          <w:rFonts w:ascii="Arial" w:hAnsi="Arial" w:cs="Arial"/>
          <w:color w:val="121212"/>
        </w:rPr>
      </w:pPr>
    </w:p>
    <w:p w:rsidR="00BB6B1D" w:rsidRDefault="00BB6B1D" w:rsidP="005B24DF">
      <w:pPr>
        <w:pStyle w:val="a3"/>
        <w:shd w:val="clear" w:color="auto" w:fill="FFFFFF"/>
        <w:ind w:left="-1276"/>
        <w:jc w:val="both"/>
        <w:rPr>
          <w:rFonts w:ascii="Arial" w:hAnsi="Arial" w:cs="Arial"/>
          <w:color w:val="121212"/>
        </w:rPr>
      </w:pPr>
    </w:p>
    <w:p w:rsidR="00BB6B1D" w:rsidRPr="00A061E0" w:rsidRDefault="00BB6B1D" w:rsidP="005B24DF">
      <w:pPr>
        <w:pStyle w:val="a3"/>
        <w:shd w:val="clear" w:color="auto" w:fill="FFFFFF"/>
        <w:ind w:left="-1276"/>
        <w:jc w:val="both"/>
        <w:rPr>
          <w:rFonts w:ascii="Arial" w:hAnsi="Arial" w:cs="Arial"/>
          <w:color w:val="121212"/>
          <w:sz w:val="30"/>
          <w:szCs w:val="30"/>
        </w:rPr>
      </w:pPr>
    </w:p>
    <w:p w:rsidR="00A92F9D" w:rsidRPr="00A061E0" w:rsidRDefault="007F1191" w:rsidP="00BB6B1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21212"/>
          <w:sz w:val="30"/>
          <w:szCs w:val="30"/>
        </w:rPr>
      </w:pPr>
      <w:r w:rsidRPr="00A061E0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3181350</wp:posOffset>
            </wp:positionH>
            <wp:positionV relativeFrom="margin">
              <wp:posOffset>5271135</wp:posOffset>
            </wp:positionV>
            <wp:extent cx="1713865" cy="1714500"/>
            <wp:effectExtent l="1905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4DF" w:rsidRPr="00A061E0">
        <w:rPr>
          <w:color w:val="121212"/>
          <w:sz w:val="30"/>
          <w:szCs w:val="30"/>
        </w:rPr>
        <w:t>Э</w:t>
      </w:r>
      <w:r w:rsidR="00A92F9D" w:rsidRPr="00A061E0">
        <w:rPr>
          <w:color w:val="121212"/>
          <w:sz w:val="30"/>
          <w:szCs w:val="30"/>
        </w:rPr>
        <w:t>лектронн</w:t>
      </w:r>
      <w:r w:rsidR="005B24DF" w:rsidRPr="00A061E0">
        <w:rPr>
          <w:color w:val="121212"/>
          <w:sz w:val="30"/>
          <w:szCs w:val="30"/>
        </w:rPr>
        <w:t xml:space="preserve">ая </w:t>
      </w:r>
      <w:r w:rsidR="00A92F9D" w:rsidRPr="00A061E0">
        <w:rPr>
          <w:color w:val="121212"/>
          <w:sz w:val="30"/>
          <w:szCs w:val="30"/>
        </w:rPr>
        <w:t>«Книг</w:t>
      </w:r>
      <w:r w:rsidR="005B24DF" w:rsidRPr="00A061E0">
        <w:rPr>
          <w:color w:val="121212"/>
          <w:sz w:val="30"/>
          <w:szCs w:val="30"/>
        </w:rPr>
        <w:t>а</w:t>
      </w:r>
      <w:r w:rsidR="00A92F9D" w:rsidRPr="00A061E0">
        <w:rPr>
          <w:color w:val="121212"/>
          <w:sz w:val="30"/>
          <w:szCs w:val="30"/>
        </w:rPr>
        <w:t xml:space="preserve"> памяти» доступн</w:t>
      </w:r>
      <w:r w:rsidR="005B24DF" w:rsidRPr="00A061E0">
        <w:rPr>
          <w:color w:val="121212"/>
          <w:sz w:val="30"/>
          <w:szCs w:val="30"/>
        </w:rPr>
        <w:t>а</w:t>
      </w:r>
      <w:r w:rsidR="00A92F9D" w:rsidRPr="00A061E0">
        <w:rPr>
          <w:color w:val="121212"/>
          <w:sz w:val="30"/>
          <w:szCs w:val="30"/>
        </w:rPr>
        <w:t xml:space="preserve"> по ссылке </w:t>
      </w:r>
      <w:hyperlink r:id="rId6" w:history="1">
        <w:r w:rsidR="00A92F9D" w:rsidRPr="00A061E0">
          <w:rPr>
            <w:rStyle w:val="a4"/>
            <w:sz w:val="30"/>
            <w:szCs w:val="30"/>
          </w:rPr>
          <w:t>https://www.mintrud.gov.by/ru/kniga-pamyati-ru</w:t>
        </w:r>
      </w:hyperlink>
      <w:r w:rsidR="00A92F9D" w:rsidRPr="00A061E0">
        <w:rPr>
          <w:color w:val="121212"/>
          <w:sz w:val="30"/>
          <w:szCs w:val="30"/>
        </w:rPr>
        <w:t xml:space="preserve"> и </w:t>
      </w:r>
      <w:r w:rsidR="00A92F9D" w:rsidRPr="00A061E0">
        <w:rPr>
          <w:color w:val="121212"/>
          <w:sz w:val="30"/>
          <w:szCs w:val="30"/>
          <w:lang w:val="en-US"/>
        </w:rPr>
        <w:t>QR</w:t>
      </w:r>
      <w:r w:rsidR="00A92F9D" w:rsidRPr="00A061E0">
        <w:rPr>
          <w:color w:val="121212"/>
          <w:sz w:val="30"/>
          <w:szCs w:val="30"/>
        </w:rPr>
        <w:t>-коду.</w:t>
      </w:r>
    </w:p>
    <w:sectPr w:rsidR="00A92F9D" w:rsidRPr="00A061E0" w:rsidSect="0080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F9D"/>
    <w:rsid w:val="00107B4E"/>
    <w:rsid w:val="0011665B"/>
    <w:rsid w:val="002D33BC"/>
    <w:rsid w:val="005B24DF"/>
    <w:rsid w:val="00793693"/>
    <w:rsid w:val="007F1191"/>
    <w:rsid w:val="00801171"/>
    <w:rsid w:val="00A061E0"/>
    <w:rsid w:val="00A92F9D"/>
    <w:rsid w:val="00BB6B1D"/>
    <w:rsid w:val="00E7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2F9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2F9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9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trud.gov.by/ru/kniga-pamyati-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Водолазская Елена Михайловна</dc:creator>
  <cp:lastModifiedBy>Кристина</cp:lastModifiedBy>
  <cp:revision>2</cp:revision>
  <cp:lastPrinted>2022-10-13T06:11:00Z</cp:lastPrinted>
  <dcterms:created xsi:type="dcterms:W3CDTF">2022-10-13T06:12:00Z</dcterms:created>
  <dcterms:modified xsi:type="dcterms:W3CDTF">2022-10-13T06:12:00Z</dcterms:modified>
</cp:coreProperties>
</file>